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6D0E97" w:rsidTr="00A9637D">
        <w:tc>
          <w:tcPr>
            <w:tcW w:w="486" w:type="dxa"/>
            <w:vAlign w:val="bottom"/>
            <w:hideMark/>
          </w:tcPr>
          <w:p w:rsidR="006D0E97" w:rsidRDefault="006D0E97" w:rsidP="00A9637D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97" w:rsidRDefault="006D0E97" w:rsidP="00A9637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6D0E97" w:rsidRDefault="006D0E97" w:rsidP="00A9637D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E97" w:rsidRDefault="006D0E97" w:rsidP="00A9637D">
            <w:pPr>
              <w:pStyle w:val="aa"/>
              <w:jc w:val="center"/>
            </w:pPr>
          </w:p>
        </w:tc>
      </w:tr>
    </w:tbl>
    <w:p w:rsidR="006D0E97" w:rsidRDefault="006D0E97" w:rsidP="00944DE8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A43A6E" w:rsidRDefault="00A43A6E" w:rsidP="00DF23B1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C6DCC">
        <w:rPr>
          <w:sz w:val="28"/>
          <w:szCs w:val="28"/>
        </w:rPr>
        <w:t>внесении изменений в р</w:t>
      </w:r>
      <w:r w:rsidR="00CC6DCC" w:rsidRPr="00CC6DCC">
        <w:rPr>
          <w:sz w:val="28"/>
          <w:szCs w:val="28"/>
        </w:rPr>
        <w:t xml:space="preserve">ешение Волгоградской городской Думы от 16.07.2013 </w:t>
      </w:r>
      <w:r w:rsidR="00CC6DCC">
        <w:rPr>
          <w:sz w:val="28"/>
          <w:szCs w:val="28"/>
        </w:rPr>
        <w:t>№</w:t>
      </w:r>
      <w:r w:rsidR="00CC6DCC" w:rsidRPr="00CC6DCC">
        <w:rPr>
          <w:sz w:val="28"/>
          <w:szCs w:val="28"/>
        </w:rPr>
        <w:t xml:space="preserve"> 79/2408 </w:t>
      </w:r>
      <w:r w:rsidR="00CC6DCC">
        <w:rPr>
          <w:sz w:val="28"/>
          <w:szCs w:val="28"/>
        </w:rPr>
        <w:t>«</w:t>
      </w:r>
      <w:r w:rsidR="00CC6DCC" w:rsidRPr="00CC6DCC">
        <w:rPr>
          <w:sz w:val="28"/>
          <w:szCs w:val="28"/>
        </w:rPr>
        <w:t>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</w:t>
      </w:r>
      <w:r w:rsidR="00CC6DCC">
        <w:rPr>
          <w:sz w:val="28"/>
          <w:szCs w:val="28"/>
        </w:rPr>
        <w:t xml:space="preserve"> лет в свободное от учебы время»</w:t>
      </w:r>
    </w:p>
    <w:p w:rsidR="00944DE8" w:rsidRPr="00944DE8" w:rsidRDefault="00944DE8" w:rsidP="00944DE8">
      <w:pPr>
        <w:tabs>
          <w:tab w:val="left" w:pos="4820"/>
        </w:tabs>
        <w:ind w:right="4393"/>
        <w:jc w:val="both"/>
        <w:rPr>
          <w:sz w:val="28"/>
          <w:szCs w:val="28"/>
        </w:rPr>
      </w:pPr>
    </w:p>
    <w:p w:rsidR="00A43A6E" w:rsidRDefault="00CC6DCC" w:rsidP="00A43A6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75CE6">
        <w:rPr>
          <w:sz w:val="28"/>
        </w:rPr>
        <w:t>В соответствии с Федеральными законами от 06 октября 2003 г.</w:t>
      </w:r>
      <w:r>
        <w:rPr>
          <w:sz w:val="28"/>
        </w:rPr>
        <w:t xml:space="preserve">               </w:t>
      </w:r>
      <w:r w:rsidRPr="00475CE6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Pr="00475CE6">
        <w:rPr>
          <w:sz w:val="28"/>
          <w:szCs w:val="28"/>
        </w:rPr>
        <w:t>от 12</w:t>
      </w:r>
      <w:r>
        <w:rPr>
          <w:sz w:val="28"/>
          <w:szCs w:val="28"/>
        </w:rPr>
        <w:t xml:space="preserve"> декабря </w:t>
      </w:r>
      <w:r w:rsidRPr="00475CE6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475CE6">
        <w:rPr>
          <w:sz w:val="28"/>
          <w:szCs w:val="28"/>
        </w:rPr>
        <w:t xml:space="preserve"> № 565-ФЗ «О занятости населения в Российской Федерации»</w:t>
      </w:r>
      <w:r w:rsidRPr="00475CE6">
        <w:rPr>
          <w:sz w:val="28"/>
        </w:rPr>
        <w:t>, руководствуясь статьями 24,</w:t>
      </w:r>
      <w:r>
        <w:rPr>
          <w:sz w:val="28"/>
        </w:rPr>
        <w:t xml:space="preserve"> </w:t>
      </w:r>
      <w:r w:rsidRPr="00475CE6">
        <w:rPr>
          <w:sz w:val="28"/>
        </w:rPr>
        <w:t>26 Устава города-героя Волгограда</w:t>
      </w:r>
      <w:r w:rsidR="00A43A6E">
        <w:rPr>
          <w:sz w:val="28"/>
          <w:szCs w:val="28"/>
        </w:rPr>
        <w:t>, Волгоградская городская Дума</w:t>
      </w:r>
    </w:p>
    <w:p w:rsidR="00944DE8" w:rsidRPr="00944DE8" w:rsidRDefault="00944DE8" w:rsidP="00944DE8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 w:rsidRPr="00944DE8">
        <w:rPr>
          <w:b/>
          <w:bCs/>
          <w:color w:val="000000"/>
          <w:sz w:val="28"/>
          <w:szCs w:val="28"/>
        </w:rPr>
        <w:t>РЕШИЛА:</w:t>
      </w:r>
    </w:p>
    <w:p w:rsidR="00F55D82" w:rsidRDefault="00A43A6E" w:rsidP="00CC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6DCC">
        <w:rPr>
          <w:sz w:val="28"/>
          <w:szCs w:val="28"/>
        </w:rPr>
        <w:t>Внести в р</w:t>
      </w:r>
      <w:r w:rsidR="00CC6DCC" w:rsidRPr="00CC6DCC">
        <w:rPr>
          <w:sz w:val="28"/>
          <w:szCs w:val="28"/>
        </w:rPr>
        <w:t xml:space="preserve">ешение Волгоградской городской Думы от 16.07.2013 </w:t>
      </w:r>
      <w:r w:rsidR="00CC6DCC">
        <w:rPr>
          <w:sz w:val="28"/>
          <w:szCs w:val="28"/>
        </w:rPr>
        <w:t xml:space="preserve">          №</w:t>
      </w:r>
      <w:r w:rsidR="00CC6DCC" w:rsidRPr="00CC6DCC">
        <w:rPr>
          <w:sz w:val="28"/>
          <w:szCs w:val="28"/>
        </w:rPr>
        <w:t xml:space="preserve"> 79/2408 </w:t>
      </w:r>
      <w:r w:rsidR="00CC6DCC">
        <w:rPr>
          <w:sz w:val="28"/>
          <w:szCs w:val="28"/>
        </w:rPr>
        <w:t>«</w:t>
      </w:r>
      <w:r w:rsidR="00CC6DCC" w:rsidRPr="00CC6DCC">
        <w:rPr>
          <w:sz w:val="28"/>
          <w:szCs w:val="28"/>
        </w:rPr>
        <w:t>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</w:t>
      </w:r>
      <w:r w:rsidR="00CC6DCC">
        <w:rPr>
          <w:sz w:val="28"/>
          <w:szCs w:val="28"/>
        </w:rPr>
        <w:t xml:space="preserve"> лет в свободное от учебы время»</w:t>
      </w:r>
      <w:r w:rsidR="008C4611">
        <w:rPr>
          <w:sz w:val="28"/>
          <w:szCs w:val="28"/>
        </w:rPr>
        <w:t xml:space="preserve"> следующие изменения:</w:t>
      </w:r>
    </w:p>
    <w:p w:rsidR="00D43464" w:rsidRPr="00F30F04" w:rsidRDefault="00D43464" w:rsidP="00CC6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0F04">
        <w:rPr>
          <w:sz w:val="28"/>
          <w:szCs w:val="28"/>
        </w:rPr>
        <w:t>1.1. В наименовании слова «полномочий в содействии» заменить словами «</w:t>
      </w:r>
      <w:r w:rsidRPr="00F30F04">
        <w:rPr>
          <w:rFonts w:eastAsiaTheme="minorHAnsi"/>
          <w:sz w:val="28"/>
          <w:szCs w:val="28"/>
          <w:lang w:eastAsia="en-US"/>
        </w:rPr>
        <w:t>мер государственной поддержки в сфере».</w:t>
      </w:r>
    </w:p>
    <w:p w:rsidR="008C4611" w:rsidRPr="00F30F04" w:rsidRDefault="00D43464" w:rsidP="008C46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F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1.2. </w:t>
      </w:r>
      <w:r w:rsidR="008C4611" w:rsidRPr="00F30F04">
        <w:rPr>
          <w:rFonts w:ascii="Times New Roman" w:hAnsi="Times New Roman" w:cs="Times New Roman"/>
          <w:sz w:val="28"/>
          <w:szCs w:val="28"/>
        </w:rPr>
        <w:t>Преамбулу изложить в следующей редакции:</w:t>
      </w:r>
    </w:p>
    <w:p w:rsidR="008C4611" w:rsidRPr="00F30F04" w:rsidRDefault="008C4611" w:rsidP="008C46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«В соответствии с Федеральными законами от 06 октября 2003 г.              № 131-ФЗ «Об общих принципах организации местного самоуправления в Российской Федерации», от 12 декабря 2023 г. № 565-ФЗ «О занятости населения в Российской Федерации», руководствуясь статьями 24, 26 Устава города-героя Волгограда, Волгоградская городская Дума </w:t>
      </w:r>
    </w:p>
    <w:p w:rsidR="008C4611" w:rsidRPr="00F30F04" w:rsidRDefault="008C4611" w:rsidP="008C4611">
      <w:pPr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b/>
          <w:sz w:val="28"/>
          <w:szCs w:val="28"/>
          <w:lang w:eastAsia="en-US"/>
        </w:rPr>
        <w:t>РЕШИЛА:</w:t>
      </w:r>
      <w:r w:rsidRPr="00F30F04">
        <w:rPr>
          <w:rFonts w:eastAsiaTheme="minorHAnsi"/>
          <w:sz w:val="28"/>
          <w:szCs w:val="28"/>
          <w:lang w:eastAsia="en-US"/>
        </w:rPr>
        <w:t>»</w:t>
      </w:r>
      <w:r w:rsidR="00DF23B1" w:rsidRPr="00F30F04">
        <w:rPr>
          <w:rFonts w:eastAsiaTheme="minorHAnsi"/>
          <w:sz w:val="28"/>
          <w:szCs w:val="28"/>
          <w:lang w:eastAsia="en-US"/>
        </w:rPr>
        <w:t>.</w:t>
      </w:r>
    </w:p>
    <w:p w:rsidR="008C4611" w:rsidRPr="00F30F04" w:rsidRDefault="00D43464" w:rsidP="008C46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1.3. </w:t>
      </w:r>
      <w:r w:rsidR="008C4611" w:rsidRPr="00F30F04">
        <w:rPr>
          <w:rFonts w:eastAsiaTheme="minorHAnsi"/>
          <w:sz w:val="28"/>
          <w:szCs w:val="28"/>
          <w:lang w:eastAsia="en-US"/>
        </w:rPr>
        <w:t>В пункте 1 слова «полномочий в содействии занятости населения, предусмотренных статей 7.2 Закона Российской Федерации от 19 апреля 1991 г. № 1032-1 «О занятости населения в Российской Федерации»,» заменить словами «мер государственной поддержки в сфере занятости населения».</w:t>
      </w:r>
    </w:p>
    <w:p w:rsidR="008C4611" w:rsidRPr="00F30F04" w:rsidRDefault="00D43464" w:rsidP="008C46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lastRenderedPageBreak/>
        <w:t xml:space="preserve">1.4. </w:t>
      </w:r>
      <w:r w:rsidR="008C4611" w:rsidRPr="00F30F04">
        <w:rPr>
          <w:rFonts w:eastAsiaTheme="minorHAnsi"/>
          <w:sz w:val="28"/>
          <w:szCs w:val="28"/>
          <w:lang w:eastAsia="en-US"/>
        </w:rPr>
        <w:t>Пункт 3 изложить в следующей редакции:</w:t>
      </w:r>
    </w:p>
    <w:p w:rsidR="008C4611" w:rsidRPr="00F30F04" w:rsidRDefault="008C4611" w:rsidP="008C461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«3. Утвердить прилагаемое </w:t>
      </w:r>
      <w:hyperlink r:id="rId8" w:history="1">
        <w:r w:rsidRPr="00F30F04">
          <w:rPr>
            <w:rFonts w:eastAsiaTheme="minorHAnsi"/>
            <w:sz w:val="28"/>
            <w:szCs w:val="28"/>
            <w:lang w:eastAsia="en-US"/>
          </w:rPr>
          <w:t>Положение</w:t>
        </w:r>
      </w:hyperlink>
      <w:r w:rsidRPr="00F30F04">
        <w:rPr>
          <w:rFonts w:eastAsiaTheme="minorHAnsi"/>
          <w:sz w:val="28"/>
          <w:szCs w:val="28"/>
          <w:lang w:eastAsia="en-US"/>
        </w:rPr>
        <w:t xml:space="preserve"> об организации и финансировании временного трудоустройства несовершеннолетних в возрасте от 14 до 18 ле</w:t>
      </w:r>
      <w:r w:rsidR="00790D94" w:rsidRPr="00F30F04">
        <w:rPr>
          <w:rFonts w:eastAsiaTheme="minorHAnsi"/>
          <w:sz w:val="28"/>
          <w:szCs w:val="28"/>
          <w:lang w:eastAsia="en-US"/>
        </w:rPr>
        <w:t>т в свободное от учебы время.».</w:t>
      </w:r>
    </w:p>
    <w:p w:rsidR="008C4611" w:rsidRPr="00F30F04" w:rsidRDefault="00D43464" w:rsidP="008C461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30F04">
        <w:rPr>
          <w:rFonts w:eastAsiaTheme="minorHAnsi"/>
          <w:sz w:val="28"/>
          <w:szCs w:val="28"/>
          <w:lang w:eastAsia="en-US"/>
        </w:rPr>
        <w:t xml:space="preserve">1.5. </w:t>
      </w:r>
      <w:r w:rsidR="008C4611" w:rsidRPr="00F30F04">
        <w:rPr>
          <w:rFonts w:eastAsiaTheme="minorHAnsi"/>
          <w:sz w:val="28"/>
          <w:szCs w:val="28"/>
          <w:lang w:eastAsia="en-US"/>
        </w:rPr>
        <w:t xml:space="preserve">Пункт 1.8 </w:t>
      </w:r>
      <w:r w:rsidRPr="00F30F04">
        <w:rPr>
          <w:rFonts w:eastAsiaTheme="minorHAnsi"/>
          <w:sz w:val="28"/>
          <w:szCs w:val="28"/>
          <w:lang w:eastAsia="en-US"/>
        </w:rPr>
        <w:t xml:space="preserve">раздела 1 </w:t>
      </w:r>
      <w:r w:rsidR="008C4611" w:rsidRPr="00F30F04">
        <w:rPr>
          <w:rFonts w:eastAsiaTheme="minorHAnsi"/>
          <w:sz w:val="28"/>
          <w:szCs w:val="28"/>
          <w:lang w:eastAsia="en-US"/>
        </w:rPr>
        <w:t xml:space="preserve">Положения </w:t>
      </w:r>
      <w:r w:rsidR="00DF23B1" w:rsidRPr="00F30F04">
        <w:rPr>
          <w:rFonts w:eastAsiaTheme="minorHAnsi"/>
          <w:sz w:val="28"/>
          <w:szCs w:val="28"/>
          <w:lang w:eastAsia="en-US"/>
        </w:rPr>
        <w:t xml:space="preserve">об организации и финансировании временного трудоустройства несовершеннолетних в возрасте от 14 до 18 лет в свободное от учебы время, утвержденного вышеуказанным решением, </w:t>
      </w:r>
      <w:r w:rsidR="008C4611" w:rsidRPr="00F30F04">
        <w:rPr>
          <w:rFonts w:eastAsiaTheme="minorHAnsi"/>
          <w:sz w:val="28"/>
          <w:szCs w:val="28"/>
          <w:lang w:eastAsia="en-US"/>
        </w:rPr>
        <w:t xml:space="preserve">признать утратившим силу. </w:t>
      </w:r>
    </w:p>
    <w:p w:rsidR="008C4611" w:rsidRPr="00F30F04" w:rsidRDefault="007849EE" w:rsidP="008C4611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0F04">
        <w:rPr>
          <w:sz w:val="28"/>
          <w:szCs w:val="28"/>
        </w:rPr>
        <w:t xml:space="preserve">2. </w:t>
      </w:r>
      <w:r w:rsidR="001D0ADF" w:rsidRPr="00F30F04">
        <w:rPr>
          <w:sz w:val="28"/>
          <w:szCs w:val="28"/>
        </w:rPr>
        <w:t>Настоящее решение вступает в силу</w:t>
      </w:r>
      <w:r w:rsidR="008C4611" w:rsidRPr="00F30F04">
        <w:rPr>
          <w:sz w:val="28"/>
          <w:szCs w:val="28"/>
        </w:rPr>
        <w:t xml:space="preserve"> </w:t>
      </w:r>
      <w:r w:rsidR="008C4611" w:rsidRPr="00F30F04">
        <w:rPr>
          <w:rFonts w:eastAsiaTheme="minorHAnsi"/>
          <w:sz w:val="28"/>
          <w:szCs w:val="22"/>
          <w:lang w:eastAsia="en-US"/>
        </w:rPr>
        <w:t xml:space="preserve">с 01.01.2025, за исключением </w:t>
      </w:r>
      <w:r w:rsidR="00D43464" w:rsidRPr="00F30F04">
        <w:rPr>
          <w:rFonts w:eastAsiaTheme="minorHAnsi"/>
          <w:sz w:val="28"/>
          <w:szCs w:val="22"/>
          <w:lang w:eastAsia="en-US"/>
        </w:rPr>
        <w:t xml:space="preserve">подпункта </w:t>
      </w:r>
      <w:r w:rsidR="00DF23B1" w:rsidRPr="00F30F04">
        <w:rPr>
          <w:rFonts w:eastAsiaTheme="minorHAnsi"/>
          <w:sz w:val="28"/>
          <w:szCs w:val="22"/>
          <w:lang w:eastAsia="en-US"/>
        </w:rPr>
        <w:t>1.</w:t>
      </w:r>
      <w:r w:rsidR="00A97A11" w:rsidRPr="00F30F04">
        <w:rPr>
          <w:rFonts w:eastAsiaTheme="minorHAnsi"/>
          <w:sz w:val="28"/>
          <w:szCs w:val="22"/>
          <w:lang w:eastAsia="en-US"/>
        </w:rPr>
        <w:t>5 пункта 1 настоящего решения</w:t>
      </w:r>
      <w:r w:rsidR="00D43464" w:rsidRPr="00F30F04">
        <w:rPr>
          <w:rFonts w:eastAsiaTheme="minorHAnsi"/>
          <w:sz w:val="28"/>
          <w:szCs w:val="22"/>
          <w:lang w:eastAsia="en-US"/>
        </w:rPr>
        <w:t>,</w:t>
      </w:r>
      <w:r w:rsidR="008C4611" w:rsidRPr="00F30F04">
        <w:rPr>
          <w:rFonts w:eastAsiaTheme="minorHAnsi"/>
          <w:sz w:val="28"/>
          <w:szCs w:val="22"/>
          <w:lang w:eastAsia="en-US"/>
        </w:rPr>
        <w:t xml:space="preserve"> </w:t>
      </w:r>
      <w:r w:rsidR="00DF23B1" w:rsidRPr="00F30F04">
        <w:rPr>
          <w:rFonts w:eastAsiaTheme="minorHAnsi"/>
          <w:sz w:val="28"/>
          <w:szCs w:val="22"/>
          <w:lang w:eastAsia="en-US"/>
        </w:rPr>
        <w:t xml:space="preserve">который вступает </w:t>
      </w:r>
      <w:r w:rsidR="008C4611" w:rsidRPr="00F30F04">
        <w:rPr>
          <w:rFonts w:eastAsiaTheme="minorHAnsi"/>
          <w:sz w:val="28"/>
          <w:szCs w:val="22"/>
          <w:lang w:eastAsia="en-US"/>
        </w:rPr>
        <w:t>в силу со дня официального опубликования настоящего решения.</w:t>
      </w:r>
    </w:p>
    <w:p w:rsidR="00944DE8" w:rsidRPr="00F30F04" w:rsidRDefault="00944DE8" w:rsidP="00944DE8">
      <w:pPr>
        <w:ind w:firstLine="708"/>
        <w:jc w:val="both"/>
        <w:rPr>
          <w:sz w:val="28"/>
          <w:szCs w:val="28"/>
        </w:rPr>
      </w:pPr>
    </w:p>
    <w:p w:rsidR="00944DE8" w:rsidRDefault="00944DE8" w:rsidP="00944DE8">
      <w:pPr>
        <w:ind w:firstLine="708"/>
        <w:jc w:val="both"/>
        <w:rPr>
          <w:sz w:val="28"/>
          <w:szCs w:val="28"/>
        </w:rPr>
      </w:pPr>
    </w:p>
    <w:p w:rsidR="00CC6DCC" w:rsidRPr="00944DE8" w:rsidRDefault="00CC6DCC" w:rsidP="00944DE8">
      <w:pPr>
        <w:ind w:firstLine="708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944DE8" w:rsidRPr="00944DE8" w:rsidTr="00036935">
        <w:trPr>
          <w:jc w:val="right"/>
        </w:trPr>
        <w:tc>
          <w:tcPr>
            <w:tcW w:w="4785" w:type="dxa"/>
            <w:shd w:val="clear" w:color="auto" w:fill="auto"/>
          </w:tcPr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Председатель                                                                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>Волгоградской городской Думы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В.В.Колесников 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       Глава Волгограда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              В.В.Марченко</w:t>
            </w:r>
          </w:p>
          <w:p w:rsidR="00944DE8" w:rsidRPr="00944DE8" w:rsidRDefault="00944DE8" w:rsidP="00944DE8">
            <w:pPr>
              <w:rPr>
                <w:sz w:val="28"/>
                <w:szCs w:val="28"/>
              </w:rPr>
            </w:pPr>
            <w:r w:rsidRPr="00944DE8">
              <w:rPr>
                <w:sz w:val="28"/>
                <w:szCs w:val="28"/>
              </w:rPr>
              <w:t xml:space="preserve">                                    </w:t>
            </w:r>
          </w:p>
        </w:tc>
      </w:tr>
    </w:tbl>
    <w:p w:rsidR="005F5EAC" w:rsidRDefault="005F5EAC" w:rsidP="004D75D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F5EAC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1C" w:rsidRDefault="00462D1C">
      <w:r>
        <w:separator/>
      </w:r>
    </w:p>
  </w:endnote>
  <w:endnote w:type="continuationSeparator" w:id="0">
    <w:p w:rsidR="00462D1C" w:rsidRDefault="0046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1C" w:rsidRDefault="00462D1C">
      <w:r>
        <w:separator/>
      </w:r>
    </w:p>
  </w:footnote>
  <w:footnote w:type="continuationSeparator" w:id="0">
    <w:p w:rsidR="00462D1C" w:rsidRDefault="0046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D28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0F6AA3" w:rsidRDefault="000F6AA3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788244138" r:id="rId2"/>
      </w:object>
    </w:r>
    <w:r>
      <w:rPr>
        <w:rFonts w:asciiTheme="minorHAnsi" w:hAnsiTheme="minorHAnsi"/>
      </w:rPr>
      <w:t xml:space="preserve">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B9B31FC"/>
    <w:multiLevelType w:val="hybridMultilevel"/>
    <w:tmpl w:val="C6FE9CC8"/>
    <w:lvl w:ilvl="0" w:tplc="F418C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E7"/>
    <w:rsid w:val="0008531E"/>
    <w:rsid w:val="000911C3"/>
    <w:rsid w:val="000D753F"/>
    <w:rsid w:val="000E55FB"/>
    <w:rsid w:val="000F6AA3"/>
    <w:rsid w:val="0010551E"/>
    <w:rsid w:val="001129FA"/>
    <w:rsid w:val="00155122"/>
    <w:rsid w:val="00186D25"/>
    <w:rsid w:val="001A00BE"/>
    <w:rsid w:val="001C2DF4"/>
    <w:rsid w:val="001C345E"/>
    <w:rsid w:val="001D0ADF"/>
    <w:rsid w:val="001D7F9D"/>
    <w:rsid w:val="001F106F"/>
    <w:rsid w:val="00200F1E"/>
    <w:rsid w:val="00214E7A"/>
    <w:rsid w:val="002259A5"/>
    <w:rsid w:val="002429A1"/>
    <w:rsid w:val="00286049"/>
    <w:rsid w:val="0029048A"/>
    <w:rsid w:val="002907C9"/>
    <w:rsid w:val="002A45FA"/>
    <w:rsid w:val="002B5A3D"/>
    <w:rsid w:val="002C29BB"/>
    <w:rsid w:val="002E7342"/>
    <w:rsid w:val="002E7DDC"/>
    <w:rsid w:val="00331FB8"/>
    <w:rsid w:val="003414A8"/>
    <w:rsid w:val="00361F4A"/>
    <w:rsid w:val="00382528"/>
    <w:rsid w:val="003910D4"/>
    <w:rsid w:val="003C0F8E"/>
    <w:rsid w:val="003C6565"/>
    <w:rsid w:val="003D52BA"/>
    <w:rsid w:val="003E7D28"/>
    <w:rsid w:val="0040530C"/>
    <w:rsid w:val="00421B61"/>
    <w:rsid w:val="00440547"/>
    <w:rsid w:val="00462D1C"/>
    <w:rsid w:val="00482CCD"/>
    <w:rsid w:val="00492C03"/>
    <w:rsid w:val="004B0A36"/>
    <w:rsid w:val="004C6A32"/>
    <w:rsid w:val="004D75D6"/>
    <w:rsid w:val="004E091F"/>
    <w:rsid w:val="004E1268"/>
    <w:rsid w:val="00514E4C"/>
    <w:rsid w:val="00556EF0"/>
    <w:rsid w:val="00563AFA"/>
    <w:rsid w:val="00564B0A"/>
    <w:rsid w:val="005845CE"/>
    <w:rsid w:val="0058677E"/>
    <w:rsid w:val="005B43EB"/>
    <w:rsid w:val="005C78EA"/>
    <w:rsid w:val="005E2C8C"/>
    <w:rsid w:val="005E5400"/>
    <w:rsid w:val="005F5EAC"/>
    <w:rsid w:val="0061341C"/>
    <w:rsid w:val="00646C5C"/>
    <w:rsid w:val="006539E0"/>
    <w:rsid w:val="00663C26"/>
    <w:rsid w:val="00672559"/>
    <w:rsid w:val="006741DF"/>
    <w:rsid w:val="006A3C05"/>
    <w:rsid w:val="006A4272"/>
    <w:rsid w:val="006B2279"/>
    <w:rsid w:val="006C48ED"/>
    <w:rsid w:val="006D0E97"/>
    <w:rsid w:val="006D2421"/>
    <w:rsid w:val="006E2AC3"/>
    <w:rsid w:val="006E60D2"/>
    <w:rsid w:val="006F4598"/>
    <w:rsid w:val="00703359"/>
    <w:rsid w:val="00715E23"/>
    <w:rsid w:val="00746BE7"/>
    <w:rsid w:val="007740B9"/>
    <w:rsid w:val="007849EE"/>
    <w:rsid w:val="00790D94"/>
    <w:rsid w:val="007C5949"/>
    <w:rsid w:val="007D549F"/>
    <w:rsid w:val="007D6D72"/>
    <w:rsid w:val="007F5864"/>
    <w:rsid w:val="008265CB"/>
    <w:rsid w:val="00830441"/>
    <w:rsid w:val="00833BA1"/>
    <w:rsid w:val="0083717B"/>
    <w:rsid w:val="00857638"/>
    <w:rsid w:val="00871BCB"/>
    <w:rsid w:val="00874FCF"/>
    <w:rsid w:val="008879A2"/>
    <w:rsid w:val="008941E9"/>
    <w:rsid w:val="008A6D15"/>
    <w:rsid w:val="008A7B0F"/>
    <w:rsid w:val="008C44DA"/>
    <w:rsid w:val="008C4611"/>
    <w:rsid w:val="008D361B"/>
    <w:rsid w:val="008D69D6"/>
    <w:rsid w:val="008E129D"/>
    <w:rsid w:val="009078A8"/>
    <w:rsid w:val="00913A7D"/>
    <w:rsid w:val="00921C6D"/>
    <w:rsid w:val="00944DE8"/>
    <w:rsid w:val="0095350E"/>
    <w:rsid w:val="00964FF6"/>
    <w:rsid w:val="00971734"/>
    <w:rsid w:val="00995D8B"/>
    <w:rsid w:val="009C4B76"/>
    <w:rsid w:val="009C548E"/>
    <w:rsid w:val="00A07440"/>
    <w:rsid w:val="00A25AC1"/>
    <w:rsid w:val="00A43A6E"/>
    <w:rsid w:val="00A752DA"/>
    <w:rsid w:val="00A97A11"/>
    <w:rsid w:val="00AC2437"/>
    <w:rsid w:val="00AD47C9"/>
    <w:rsid w:val="00AE6D24"/>
    <w:rsid w:val="00AF59F4"/>
    <w:rsid w:val="00B537FA"/>
    <w:rsid w:val="00B733C3"/>
    <w:rsid w:val="00B86D39"/>
    <w:rsid w:val="00B92A40"/>
    <w:rsid w:val="00B94572"/>
    <w:rsid w:val="00BB75F2"/>
    <w:rsid w:val="00C518AC"/>
    <w:rsid w:val="00C53FF7"/>
    <w:rsid w:val="00C7414B"/>
    <w:rsid w:val="00C85A85"/>
    <w:rsid w:val="00CC6DCC"/>
    <w:rsid w:val="00CD3203"/>
    <w:rsid w:val="00CD61F4"/>
    <w:rsid w:val="00D0358D"/>
    <w:rsid w:val="00D43464"/>
    <w:rsid w:val="00D65A16"/>
    <w:rsid w:val="00D952CD"/>
    <w:rsid w:val="00DA6C47"/>
    <w:rsid w:val="00DC1BEE"/>
    <w:rsid w:val="00DE6DE0"/>
    <w:rsid w:val="00DF23B1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365A"/>
    <w:rsid w:val="00F2021D"/>
    <w:rsid w:val="00F2400C"/>
    <w:rsid w:val="00F27F8E"/>
    <w:rsid w:val="00F30F04"/>
    <w:rsid w:val="00F55D82"/>
    <w:rsid w:val="00F72BE1"/>
    <w:rsid w:val="00FA1DC8"/>
    <w:rsid w:val="00FB67DD"/>
    <w:rsid w:val="00FE26CF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0C4A14CA-4A30-48EC-A5E7-2B2E3A0F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8C4611"/>
    <w:pPr>
      <w:ind w:left="720"/>
      <w:contextualSpacing/>
    </w:pPr>
  </w:style>
  <w:style w:type="paragraph" w:customStyle="1" w:styleId="ConsPlusNormal">
    <w:name w:val="ConsPlusNormal"/>
    <w:rsid w:val="008C4611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62236&amp;dst=100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2024-09-22T20:00:00+00:00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16.07.2013 № 79/2408 «О реализации права органов местного самоуправления Волгограда на участие в осуществлении полномочий в содействии занятости населения Волгограда в части организации и финансирования временного трудоустройства несовершеннолетних в возрасте от 14 до 18 лет в свободное от учебы время и утверждении Положения об организации и финансировании временного трудоустройства несовершеннолетних в возрасте от 14 до 18 лет в свободное от учебы время» </FullName>
  </documentManagement>
</p:properties>
</file>

<file path=customXml/itemProps1.xml><?xml version="1.0" encoding="utf-8"?>
<ds:datastoreItem xmlns:ds="http://schemas.openxmlformats.org/officeDocument/2006/customXml" ds:itemID="{031FF4CF-6D98-49B2-BDB4-1F750CEE6EA7}"/>
</file>

<file path=customXml/itemProps2.xml><?xml version="1.0" encoding="utf-8"?>
<ds:datastoreItem xmlns:ds="http://schemas.openxmlformats.org/officeDocument/2006/customXml" ds:itemID="{BFE48C55-6599-48C9-BE1C-DD95CA1BD03A}"/>
</file>

<file path=customXml/itemProps3.xml><?xml version="1.0" encoding="utf-8"?>
<ds:datastoreItem xmlns:ds="http://schemas.openxmlformats.org/officeDocument/2006/customXml" ds:itemID="{8FC3FBA6-7F6B-4BF2-B12B-F8A623791C6F}"/>
</file>

<file path=customXml/itemProps4.xml><?xml version="1.0" encoding="utf-8"?>
<ds:datastoreItem xmlns:ds="http://schemas.openxmlformats.org/officeDocument/2006/customXml" ds:itemID="{C032960C-118C-4265-BC41-2B0D6645F3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6</cp:revision>
  <cp:lastPrinted>2018-09-17T12:50:00Z</cp:lastPrinted>
  <dcterms:created xsi:type="dcterms:W3CDTF">2024-07-02T13:16:00Z</dcterms:created>
  <dcterms:modified xsi:type="dcterms:W3CDTF">2024-09-19T06:43:00Z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