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11908" w:rsidP="004B1F72">
            <w:pPr>
              <w:pStyle w:val="aa"/>
              <w:jc w:val="center"/>
            </w:pPr>
            <w:r>
              <w:t>17.09.2025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11908" w:rsidP="004B1F72">
            <w:pPr>
              <w:pStyle w:val="aa"/>
              <w:jc w:val="center"/>
            </w:pPr>
            <w:r>
              <w:t>29/540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614BA4" w:rsidRDefault="00614BA4" w:rsidP="00614BA4">
      <w:pPr>
        <w:tabs>
          <w:tab w:val="left" w:pos="4820"/>
        </w:tabs>
        <w:ind w:right="35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изменений в решение Волгоградской городской Думы от 06.02.2008 № 57/1441 «Об утверждении Положения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государственной власти и управления Волгограда»</w:t>
      </w:r>
    </w:p>
    <w:p w:rsidR="00614BA4" w:rsidRDefault="00614BA4" w:rsidP="00614BA4">
      <w:pPr>
        <w:tabs>
          <w:tab w:val="left" w:pos="3960"/>
          <w:tab w:val="left" w:pos="4253"/>
        </w:tabs>
        <w:ind w:right="5102"/>
        <w:rPr>
          <w:sz w:val="28"/>
          <w:szCs w:val="28"/>
        </w:rPr>
      </w:pPr>
    </w:p>
    <w:p w:rsidR="00614BA4" w:rsidRDefault="00614BA4" w:rsidP="00614BA4">
      <w:pPr>
        <w:tabs>
          <w:tab w:val="left" w:pos="3960"/>
          <w:tab w:val="left" w:pos="4253"/>
        </w:tabs>
        <w:ind w:right="5102"/>
        <w:rPr>
          <w:sz w:val="28"/>
          <w:szCs w:val="28"/>
        </w:rPr>
      </w:pPr>
    </w:p>
    <w:p w:rsidR="00614BA4" w:rsidRDefault="00614BA4" w:rsidP="00614BA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Федеральными законами от 20 марта 2025 г. № 33-ФЗ «Об общих принципах организации местного самоуправления в единой системе публичной власти», </w:t>
      </w:r>
      <w:r>
        <w:rPr>
          <w:sz w:val="28"/>
          <w:szCs w:val="28"/>
        </w:rPr>
        <w:t xml:space="preserve">от 02 марта 2007 г. </w:t>
      </w:r>
      <w:hyperlink r:id="rId8" w:history="1">
        <w:r w:rsidRPr="00614BA4">
          <w:rPr>
            <w:rStyle w:val="ae"/>
            <w:color w:val="auto"/>
            <w:sz w:val="28"/>
            <w:szCs w:val="28"/>
            <w:u w:val="none"/>
          </w:rPr>
          <w:t>№ 25-ФЗ</w:t>
        </w:r>
      </w:hyperlink>
      <w:r>
        <w:rPr>
          <w:sz w:val="28"/>
          <w:szCs w:val="28"/>
        </w:rPr>
        <w:t xml:space="preserve"> «О муниципальной службе в Российской Федерации», </w:t>
      </w:r>
      <w:r>
        <w:rPr>
          <w:color w:val="000000"/>
          <w:sz w:val="28"/>
          <w:szCs w:val="28"/>
        </w:rPr>
        <w:t>руководствуясь статьями 24, 26 Устава города-героя Волгограда, Волгоградская городская Дума</w:t>
      </w:r>
    </w:p>
    <w:p w:rsidR="00614BA4" w:rsidRDefault="00614BA4" w:rsidP="00614BA4">
      <w:pPr>
        <w:widowControl w:val="0"/>
        <w:shd w:val="clear" w:color="auto" w:fill="FFFFFF"/>
        <w:autoSpaceDE w:val="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РЕШИЛА:</w:t>
      </w:r>
    </w:p>
    <w:p w:rsidR="00614BA4" w:rsidRDefault="00614BA4" w:rsidP="00614BA4">
      <w:pPr>
        <w:widowControl w:val="0"/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Внести в решение Волгоградской городской Думы от 06.02.2008 </w:t>
      </w:r>
      <w:r>
        <w:rPr>
          <w:color w:val="000000"/>
          <w:sz w:val="28"/>
          <w:szCs w:val="28"/>
        </w:rPr>
        <w:br/>
        <w:t>№ 57/1441 «Об утверждении Положения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государственной власти и управления Волгограда» следующие изменения:</w:t>
      </w:r>
    </w:p>
    <w:p w:rsidR="00614BA4" w:rsidRDefault="00614BA4" w:rsidP="00614BA4">
      <w:pPr>
        <w:widowControl w:val="0"/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В преамбуле слова «06 октября 2003 г. </w:t>
      </w:r>
      <w:hyperlink r:id="rId9" w:history="1">
        <w:r w:rsidRPr="00614BA4">
          <w:rPr>
            <w:rStyle w:val="ae"/>
            <w:color w:val="auto"/>
            <w:sz w:val="28"/>
            <w:szCs w:val="28"/>
            <w:u w:val="none"/>
          </w:rPr>
          <w:t>№ 131-ФЗ</w:t>
        </w:r>
      </w:hyperlink>
      <w:r>
        <w:rPr>
          <w:color w:val="000000"/>
          <w:sz w:val="28"/>
          <w:szCs w:val="28"/>
        </w:rPr>
        <w:t xml:space="preserve"> «Об общих принципах организации местного самоуправления в Российской Федерации» заменить словами «20 марта 2025 г. № 33-ФЗ «Об общих принципах организации местного самоуправления в единой системе публичной власти».</w:t>
      </w:r>
    </w:p>
    <w:p w:rsidR="00614BA4" w:rsidRDefault="00614BA4" w:rsidP="00614BA4">
      <w:pPr>
        <w:widowControl w:val="0"/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В Положении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государственной власти и управления Волгограда, утвержденном вышеуказанным решением:</w:t>
      </w:r>
    </w:p>
    <w:p w:rsidR="00614BA4" w:rsidRDefault="00614BA4" w:rsidP="00614BA4">
      <w:pPr>
        <w:widowControl w:val="0"/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1.2.1. В разделе 1:</w:t>
      </w:r>
    </w:p>
    <w:p w:rsidR="00614BA4" w:rsidRDefault="00614BA4" w:rsidP="00614BA4">
      <w:pPr>
        <w:widowControl w:val="0"/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1.2.1.1. Абзац первый пункта 1.1 изложить в следующей редакции:</w:t>
      </w:r>
    </w:p>
    <w:p w:rsidR="00614BA4" w:rsidRDefault="00614BA4" w:rsidP="00614BA4">
      <w:pPr>
        <w:widowControl w:val="0"/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«1.1. Пенсия за выслугу лет лицам, замещавшим на постоянной основе не менее 5 лет выборные и иные муниципальные должности (далее – муниципальные должности), назначается независимо от возраста, в котором </w:t>
      </w:r>
      <w:r>
        <w:rPr>
          <w:sz w:val="28"/>
          <w:szCs w:val="28"/>
        </w:rPr>
        <w:lastRenderedPageBreak/>
        <w:t>они</w:t>
      </w:r>
      <w:r>
        <w:rPr>
          <w:color w:val="000000"/>
          <w:sz w:val="28"/>
          <w:szCs w:val="28"/>
        </w:rPr>
        <w:t xml:space="preserve"> были уволены (освобождены) с муниципальной должности Волгограда, при условии назначения страховой пенсии по старости (инвалидности) в соответствии с </w:t>
      </w:r>
      <w:hyperlink r:id="rId10" w:anchor="7D20K3" w:history="1">
        <w:r w:rsidRPr="00614BA4">
          <w:rPr>
            <w:rStyle w:val="ae"/>
            <w:color w:val="000000"/>
            <w:sz w:val="28"/>
            <w:szCs w:val="28"/>
            <w:u w:val="none"/>
          </w:rPr>
          <w:t>Федеральным законом от 28 декабря 2013 г. № 400-ФЗ «О страховых пенсиях»</w:t>
        </w:r>
      </w:hyperlink>
      <w:r>
        <w:rPr>
          <w:color w:val="000000"/>
          <w:sz w:val="28"/>
          <w:szCs w:val="28"/>
        </w:rPr>
        <w:t>, за исключением случая, предусмотренного абзацем вторым настоящего пункта.».</w:t>
      </w:r>
    </w:p>
    <w:p w:rsidR="00614BA4" w:rsidRDefault="00614BA4" w:rsidP="00614BA4">
      <w:pPr>
        <w:widowControl w:val="0"/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1.2.1.2. В пункте 1.3:</w:t>
      </w:r>
    </w:p>
    <w:p w:rsidR="00614BA4" w:rsidRDefault="00614BA4" w:rsidP="00614BA4">
      <w:pPr>
        <w:widowControl w:val="0"/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 абзацах пятнадцатом, шестнадцатом слова «дню прекращения трудовых отношений» заменить словами «дню увольнения (освобождения) с муниципальной должности Волгограда»;</w:t>
      </w:r>
    </w:p>
    <w:p w:rsidR="00614BA4" w:rsidRDefault="00614BA4" w:rsidP="00614BA4">
      <w:pPr>
        <w:widowControl w:val="0"/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в абзаце семнадцатом слова «на день прекращения трудовых отношений» заменить словами «на день увольнения (освобождения) с муниципальной должности Волгограда».</w:t>
      </w:r>
    </w:p>
    <w:p w:rsidR="00614BA4" w:rsidRDefault="00614BA4" w:rsidP="00614BA4">
      <w:pPr>
        <w:widowControl w:val="0"/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1.2.2. В разделе 2:</w:t>
      </w:r>
    </w:p>
    <w:p w:rsidR="00614BA4" w:rsidRDefault="00614BA4" w:rsidP="00614BA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1.2.2.1. В пункте 2.1: </w:t>
      </w:r>
    </w:p>
    <w:p w:rsidR="00614BA4" w:rsidRDefault="00614BA4" w:rsidP="00614BA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 абзацах первом, втором слова «в виде ежемесячной муниципальной денежной выплаты» исключить;</w:t>
      </w:r>
    </w:p>
    <w:p w:rsidR="00614BA4" w:rsidRDefault="00614BA4" w:rsidP="00614BA4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4"/>
          <w:lang w:eastAsia="en-US"/>
        </w:rPr>
      </w:pPr>
      <w:r>
        <w:rPr>
          <w:color w:val="000000"/>
          <w:sz w:val="28"/>
          <w:szCs w:val="28"/>
        </w:rPr>
        <w:t xml:space="preserve">2) абзац третий </w:t>
      </w:r>
      <w:r>
        <w:rPr>
          <w:rFonts w:eastAsia="Calibri"/>
          <w:color w:val="000000"/>
          <w:sz w:val="28"/>
          <w:lang w:eastAsia="en-US"/>
        </w:rPr>
        <w:t>изложить в следующей редакции:</w:t>
      </w:r>
    </w:p>
    <w:p w:rsidR="00614BA4" w:rsidRDefault="00614BA4" w:rsidP="00614BA4">
      <w:pPr>
        <w:widowControl w:val="0"/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 xml:space="preserve">Граждане, уволенные с муниципальной службы Волгограда, за исключением лиц, замещавших должность главы администрации Волгограда, и лиц, замещавших должности муниципальной службы Волгограда, относящиеся к высшей группе должностей, по основаниям, предусмотренным настоящим Положением, имеют право на пенсию за выслугу лет, если суммарная продолжительность замещения должностей муниципальной службы составила не менее периода, указанного в пункте 2.5 настоящего </w:t>
      </w:r>
      <w:r w:rsidR="00442438">
        <w:rPr>
          <w:sz w:val="28"/>
          <w:szCs w:val="28"/>
        </w:rPr>
        <w:t>раздела</w:t>
      </w:r>
      <w:r>
        <w:rPr>
          <w:sz w:val="28"/>
          <w:szCs w:val="28"/>
        </w:rPr>
        <w:t xml:space="preserve">. Лица, замещавшие должность главы администрации Волгограда, уволенные с муниципальной службы Волгограда по основаниям, предусмотренным настоящим Положением, имеют право на пенсию за выслугу лет, если суммарная продолжительность замещения должностей муниципальной службы составила не менее 2 лет. Лица, замещавшие должности муниципальной службы Волгограда, относящиеся к высшей группе должностей, уволенные с муниципальной службы Волгограда по основаниям, предусмотренным настоящим Положением, имеют право на пенсию за выслугу лет, если суммарная продолжительность замещения должностей муниципальной службы составила не менее периода, указанного в пункте 2.5 настоящего </w:t>
      </w:r>
      <w:r w:rsidR="00442438">
        <w:rPr>
          <w:sz w:val="28"/>
          <w:szCs w:val="28"/>
        </w:rPr>
        <w:t>раздела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».</w:t>
      </w:r>
    </w:p>
    <w:p w:rsidR="00614BA4" w:rsidRDefault="00614BA4" w:rsidP="00614BA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1.2.2.2. Пункт 2.3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lang w:eastAsia="en-US"/>
        </w:rPr>
        <w:t>изложить в следующей редакции:</w:t>
      </w:r>
    </w:p>
    <w:p w:rsidR="00614BA4" w:rsidRDefault="00614BA4" w:rsidP="00614BA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«2.3</w:t>
      </w:r>
      <w:r>
        <w:rPr>
          <w:color w:val="000000"/>
          <w:sz w:val="28"/>
          <w:szCs w:val="28"/>
          <w:vertAlign w:val="superscript"/>
        </w:rPr>
        <w:t>1</w:t>
      </w:r>
      <w:r>
        <w:rPr>
          <w:color w:val="000000"/>
          <w:sz w:val="28"/>
          <w:szCs w:val="28"/>
        </w:rPr>
        <w:t>. Размер ежемесячного денежного содержания (заработной платы), исходя из которого назначается пенсия за выслугу лет, для лиц, денежное содержание которых исчислялось на основании нормативных актов, действовавших до вступления в силу решения Волгоградской городской Думы от 09.11.2016 № 49/1471 «Об утверждении Положения о денежном содержании муниципальных служащих, замещающих должности муниципальной службы в органах местного самоуправления Волгограда», не должен превышать:</w:t>
      </w:r>
    </w:p>
    <w:p w:rsidR="00614BA4" w:rsidRDefault="00614BA4" w:rsidP="00614BA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3,0 должностного оклада – для лиц, замещавших должности муниципальной службы Волгограда, относящиеся к высшей группе должностей;</w:t>
      </w:r>
    </w:p>
    <w:p w:rsidR="00614BA4" w:rsidRDefault="00614BA4" w:rsidP="00614BA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2,3 должностного оклада – для лиц, замещавших должности муниципальной службы Волгограда, относящиеся к главной группе должностей;</w:t>
      </w:r>
    </w:p>
    <w:p w:rsidR="00614BA4" w:rsidRDefault="00614BA4" w:rsidP="00614BA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2,0 должностного оклада – для лиц, замещавших должности муниципальной службы Волгограда, относящиеся к ведущей группе должностей;</w:t>
      </w:r>
    </w:p>
    <w:p w:rsidR="00614BA4" w:rsidRDefault="00614BA4" w:rsidP="00614BA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1,65 должностного оклада – для лиц, замещавших должности муниципальной службы Волгограда, относящиеся к старшей группе должностей;</w:t>
      </w:r>
    </w:p>
    <w:p w:rsidR="00614BA4" w:rsidRDefault="00614BA4" w:rsidP="00614BA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1,6 должностного оклада – для лиц, замещавших должности муниципальной службы Волгограда, относящиеся к младшей группе должностей.</w:t>
      </w:r>
    </w:p>
    <w:p w:rsidR="00614BA4" w:rsidRDefault="00614BA4" w:rsidP="00614BA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Размер ежемесячного денежного содержания (заработной платы), исходя из которого назначается пенсия за выслугу лет, для лиц, денежное содержание которых исчислялось на основании решения Волгоградской городской Думы </w:t>
      </w:r>
      <w:r>
        <w:rPr>
          <w:color w:val="000000"/>
          <w:sz w:val="28"/>
          <w:szCs w:val="28"/>
        </w:rPr>
        <w:br/>
        <w:t>от 09.11.2016 № 49/1471 «Об утверждении Положения о денежном содержании муниципальных служащих, замещающих должности муниципальной службы в органах местного самоуправления Волгограда», не должен превышать:</w:t>
      </w:r>
    </w:p>
    <w:p w:rsidR="00614BA4" w:rsidRDefault="00614BA4" w:rsidP="00614BA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2,8 должностного оклада с установленными надбавками за классный чин и выслугу лет – для лиц, замещавших должности муниципальной службы Волгограда, относящиеся к высшей группе должностей</w:t>
      </w:r>
      <w:r w:rsidR="00D803D2" w:rsidRPr="00F11908"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и имеющих суммарную продолжительность замещения должностей муниципальной службы Волгограда не менее 6 лет, за исключением лиц, имеющих стаж муниципальной службы не менее 25 лет и замещавших непрерывно в течение не менее 6 лет должности муниципальной службы Волгограда, относящиеся к высшей группе должностей, для которых размер ежемесячного денежного содержания (заработной платы), исходя из которого назначается пенсия за выслугу лет, не должен превышать 3,4 должностного оклада с установленными надбавками за классный чин и выслугу лет;</w:t>
      </w:r>
    </w:p>
    <w:p w:rsidR="00614BA4" w:rsidRDefault="00614BA4" w:rsidP="00614BA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0,6</w:t>
      </w:r>
      <w:r>
        <w:t xml:space="preserve"> </w:t>
      </w:r>
      <w:r>
        <w:rPr>
          <w:color w:val="000000"/>
          <w:sz w:val="28"/>
          <w:szCs w:val="28"/>
        </w:rPr>
        <w:t>должностного оклада с установленными надбавками за классный чин и выслугу лет – для лиц, замещавших должности муниципальной службы Волгограда, относящиеся к высшей группе должностей</w:t>
      </w:r>
      <w:r w:rsidR="00D803D2" w:rsidRPr="00F11908"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и имеющих суммарную продолжительность замещения должностей муниципальной службы Волгограда менее 6 лет;</w:t>
      </w:r>
    </w:p>
    <w:p w:rsidR="00614BA4" w:rsidRDefault="00614BA4" w:rsidP="00614BA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2,15 должностного оклада с установленными надбавками за классный чин и выслугу лет – для лиц, замещавших должности муниципальной службы Волгограда, относящиеся к главной группе должностей</w:t>
      </w:r>
      <w:r w:rsidR="00D803D2" w:rsidRPr="00F11908">
        <w:rPr>
          <w:sz w:val="28"/>
          <w:szCs w:val="28"/>
        </w:rPr>
        <w:t>,</w:t>
      </w:r>
      <w:r>
        <w:t xml:space="preserve"> </w:t>
      </w:r>
      <w:r>
        <w:rPr>
          <w:color w:val="000000"/>
          <w:sz w:val="28"/>
          <w:szCs w:val="28"/>
        </w:rPr>
        <w:t>и имеющих суммарную продолжительность замещения должностей муниципальной службы Волгограда не менее 10 лет, за исключением лиц, имеющих стаж муниципальной службы не менее 25 лет и замещавших непрерывно в течение не менее 6 лет должности муниципальной службы Волгограда, относящиеся к главной группе должностей, для которых размер ежемесячного денежного содержания (заработной платы), исходя из которого назначается пенсия за выслугу лет, не должен превышать 2,6 должностного оклада с установленными надбавками за классный чин и выслугу лет;</w:t>
      </w:r>
    </w:p>
    <w:p w:rsidR="00614BA4" w:rsidRDefault="00614BA4" w:rsidP="00614BA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0,54 должностного оклада с установленными надбавками за классный чин и выслугу лет – для лиц, замещавших должности муниципальной службы Волгограда, относящиеся к главной группе должностей</w:t>
      </w:r>
      <w:r w:rsidR="00D803D2">
        <w:rPr>
          <w:color w:val="FF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и имеющих суммарную продолжительность замещения должностей муниципальной службы Волгограда менее 10 лет;</w:t>
      </w:r>
    </w:p>
    <w:p w:rsidR="00614BA4" w:rsidRDefault="00614BA4" w:rsidP="00614BA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1,85 должностного оклада с установленными надбавками за классный чин и выслугу лет – для лиц, замещавших должности муниципальной службы Волгограда, относящиеся к ведущей группе должностей</w:t>
      </w:r>
      <w:r w:rsidR="00D803D2">
        <w:rPr>
          <w:color w:val="FF0000"/>
          <w:sz w:val="28"/>
          <w:szCs w:val="28"/>
        </w:rPr>
        <w:t>,</w:t>
      </w:r>
      <w:r>
        <w:t xml:space="preserve"> </w:t>
      </w:r>
      <w:r>
        <w:rPr>
          <w:color w:val="000000"/>
          <w:sz w:val="28"/>
          <w:szCs w:val="28"/>
        </w:rPr>
        <w:t>и имеющих суммарную продолжительность замещения должностей муниципальной службы Волгограда не менее 10 лет, за исключением лиц, имеющих стаж муниципальной службы не менее 25 лет и замещавших непрерывно в течение не менее 6 лет должности муниципальной службы Волгограда, относящиеся к ведущей группе должностей, для которых размер ежемесячного денежного содержания (заработной платы), исходя из которого назначается пенсия за выслугу лет, не должен превышать 2,2 должностного оклада с установленными надбавками за классный чин и выслугу лет;</w:t>
      </w:r>
    </w:p>
    <w:p w:rsidR="00614BA4" w:rsidRDefault="00614BA4" w:rsidP="00614BA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0,46 должностного оклада с установленными надбавками за классный чин и выслугу лет – для лиц, замещавших должности муниципальной службы Волгограда, относящиеся к ведущей группе должностей</w:t>
      </w:r>
      <w:r w:rsidR="00D803D2">
        <w:rPr>
          <w:color w:val="FF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и имеющих суммарную продолжительность замещения должностей муниципальной службы Волгограда менее 10 лет;</w:t>
      </w:r>
    </w:p>
    <w:p w:rsidR="00614BA4" w:rsidRDefault="00614BA4" w:rsidP="00614BA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1,8 должностного оклада с установленными надбавками за классный чин и выслугу лет – для лиц, замещавших должности муниципальной службы Волгограда, относящиеся к старшей группе должностей</w:t>
      </w:r>
      <w:r w:rsidR="00D803D2" w:rsidRPr="00F11908">
        <w:rPr>
          <w:sz w:val="28"/>
          <w:szCs w:val="28"/>
        </w:rPr>
        <w:t>,</w:t>
      </w:r>
      <w:r>
        <w:t xml:space="preserve"> </w:t>
      </w:r>
      <w:r>
        <w:rPr>
          <w:color w:val="000000"/>
          <w:sz w:val="28"/>
          <w:szCs w:val="28"/>
        </w:rPr>
        <w:t>и имеющих суммарную продолжительность замещения должностей муниципальной службы Волгограда не менее 10 лет, за исключением лиц, имеющих стаж муниципальной службы не менее 25 лет и замещавших непрерывно в течение не менее 6 лет должности муниципальной службы Волгограда, относящиеся к старшей группе должностей, для которых размер ежемесячного денежного содержания (заработной платы), исходя из которого назначается пенсия за выслугу лет, не должен превышать 2,15 должностного оклада с установленными надбавками за классный чин и выслугу лет;</w:t>
      </w:r>
    </w:p>
    <w:p w:rsidR="00614BA4" w:rsidRDefault="00614BA4" w:rsidP="00614BA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0,45 должностного оклада с установленными надбавками за классный чин и выслугу лет – для лиц, замещавших должности муниципальной службы Волгограда, относящиеся к старшей группе должностей</w:t>
      </w:r>
      <w:r w:rsidR="00D803D2" w:rsidRPr="00F11908"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и имеющих суммарную продолжительность замещения должностей муниципальной службы Волгограда менее 10 лет;</w:t>
      </w:r>
    </w:p>
    <w:p w:rsidR="00614BA4" w:rsidRDefault="00614BA4" w:rsidP="00614BA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1,75 должностного оклада с надбавками за классный чин и выслугу лет – для лиц, замещавших должности муниципальной службы Волгограда, относящиеся к младшей группе должностей</w:t>
      </w:r>
      <w:r w:rsidR="00D803D2">
        <w:rPr>
          <w:color w:val="FF0000"/>
          <w:sz w:val="28"/>
          <w:szCs w:val="28"/>
        </w:rPr>
        <w:t>,</w:t>
      </w:r>
      <w:r>
        <w:t xml:space="preserve"> </w:t>
      </w:r>
      <w:r>
        <w:rPr>
          <w:color w:val="000000"/>
          <w:sz w:val="28"/>
          <w:szCs w:val="28"/>
        </w:rPr>
        <w:t xml:space="preserve">и имеющих суммарную продолжительность замещения должностей муниципальной службы Волгограда не менее 10 лет, за исключением лиц, имеющих стаж муниципальной службы не менее 25 лет и замещавших непрерывно в течение не менее 6 лет должности муниципальной службы Волгограда, относящиеся к младшей группе должностей, для которых размер ежемесячного денежного содержания (заработной платы), исходя из которого назначается пенсия за </w:t>
      </w:r>
      <w:r>
        <w:rPr>
          <w:color w:val="000000"/>
          <w:sz w:val="28"/>
          <w:szCs w:val="28"/>
        </w:rPr>
        <w:lastRenderedPageBreak/>
        <w:t>выслугу лет, не должен превышать 2,1 должностного оклада с установленными надбавками за классный чин и выслугу лет;</w:t>
      </w:r>
    </w:p>
    <w:p w:rsidR="00614BA4" w:rsidRDefault="00614BA4" w:rsidP="00614BA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0,44 должностного оклада с установленными надбавками за классный чин и выслугу лет – для лиц, замещавших должности муниципальной службы Волгограда, относящиеся к младшей группе должностей</w:t>
      </w:r>
      <w:r w:rsidR="00D803D2">
        <w:rPr>
          <w:color w:val="FF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и имеющих суммарную продолжительность замещения должностей муниципальной службы Волгограда менее 10 лет.».</w:t>
      </w:r>
    </w:p>
    <w:p w:rsidR="00614BA4" w:rsidRDefault="00614BA4" w:rsidP="00614BA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1.2.2.3. Пункт 2.5 изложить в следующей редакции:</w:t>
      </w:r>
    </w:p>
    <w:p w:rsidR="00614BA4" w:rsidRDefault="00614BA4" w:rsidP="00614BA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«2.5. Для лиц, уволенных с муниципальной службы Волгограда (за исключением лиц, замещавших должности муниципальной службы, относящиеся к высшей группе должностей), имеющих суммарную продолжительность замещения должностей муниципальной службы Волгограда 10 и более лет, размер пенсии за выслугу лет не может быть ниже фиксированной выплаты к страховой пенсии по старости, предусмотренной пунктом 1 статьи 16 Федеральн</w:t>
      </w:r>
      <w:r w:rsidR="00C908C3" w:rsidRPr="00F11908">
        <w:rPr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закон</w:t>
      </w:r>
      <w:r w:rsidR="00C908C3" w:rsidRPr="00F11908">
        <w:rPr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от 28 декабря 2013 г. № 400-ФЗ «О страховых пенсиях».</w:t>
      </w:r>
    </w:p>
    <w:p w:rsidR="00614BA4" w:rsidRDefault="00C908C3" w:rsidP="00614BA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11908">
        <w:rPr>
          <w:sz w:val="28"/>
          <w:szCs w:val="28"/>
        </w:rPr>
        <w:t>Для л</w:t>
      </w:r>
      <w:r w:rsidR="00614BA4">
        <w:rPr>
          <w:color w:val="000000"/>
          <w:sz w:val="28"/>
          <w:szCs w:val="28"/>
        </w:rPr>
        <w:t>иц, замещавши</w:t>
      </w:r>
      <w:r w:rsidRPr="00F11908">
        <w:rPr>
          <w:sz w:val="28"/>
          <w:szCs w:val="28"/>
        </w:rPr>
        <w:t>х</w:t>
      </w:r>
      <w:r w:rsidR="00614BA4">
        <w:rPr>
          <w:color w:val="000000"/>
          <w:sz w:val="28"/>
          <w:szCs w:val="28"/>
        </w:rPr>
        <w:t xml:space="preserve"> должности муниципальной службы, относящиеся к высшей группе должностей, имеющи</w:t>
      </w:r>
      <w:r w:rsidRPr="00F11908">
        <w:rPr>
          <w:sz w:val="28"/>
          <w:szCs w:val="28"/>
        </w:rPr>
        <w:t>х</w:t>
      </w:r>
      <w:r w:rsidR="00614BA4">
        <w:rPr>
          <w:color w:val="000000"/>
          <w:sz w:val="28"/>
          <w:szCs w:val="28"/>
        </w:rPr>
        <w:t xml:space="preserve"> суммарную продолжительность замещения должностей муниципальной службы Волгограда 6 и более лет, размер пенсии за выслугу лет не может быть ниже фиксированной выплаты к страховой пенсии по старости, предусмотренной пунктом 1 статьи 16 Федеральн</w:t>
      </w:r>
      <w:r w:rsidRPr="00F11908">
        <w:rPr>
          <w:sz w:val="28"/>
          <w:szCs w:val="28"/>
        </w:rPr>
        <w:t>ого</w:t>
      </w:r>
      <w:r w:rsidR="00614BA4">
        <w:rPr>
          <w:color w:val="000000"/>
          <w:sz w:val="28"/>
          <w:szCs w:val="28"/>
        </w:rPr>
        <w:t xml:space="preserve"> закон</w:t>
      </w:r>
      <w:r w:rsidRPr="00F11908">
        <w:rPr>
          <w:sz w:val="28"/>
          <w:szCs w:val="28"/>
        </w:rPr>
        <w:t>а</w:t>
      </w:r>
      <w:r w:rsidR="00614BA4">
        <w:rPr>
          <w:color w:val="000000"/>
          <w:sz w:val="28"/>
          <w:szCs w:val="28"/>
        </w:rPr>
        <w:t xml:space="preserve"> от 28 декабря 2013 г. № 400-ФЗ «О страховых пенсиях».</w:t>
      </w:r>
    </w:p>
    <w:p w:rsidR="00614BA4" w:rsidRDefault="00614BA4" w:rsidP="00614BA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лиц, уволенных с муниципальной службы Волгограда (за исключением лиц, замещавших должности муниципальной службы, относящиеся к высшей группе должностей), имеющих суммарную продолжительность замещения должностей муниципальной службы Волгограда менее 10 лет, размер пенсии за выслугу лет не может быть ниже:</w:t>
      </w:r>
    </w:p>
    <w:p w:rsidR="00614BA4" w:rsidRDefault="00614BA4" w:rsidP="00614BA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 1 года – 0,1 процента ежемесячного денежного содержания (заработной платы) муниципального служащего Волгограда, исчисляемого в порядке, установленном пунктом 2.3</w:t>
      </w: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28"/>
          <w:szCs w:val="28"/>
        </w:rPr>
        <w:t>настоящего раздела;</w:t>
      </w:r>
    </w:p>
    <w:p w:rsidR="00614BA4" w:rsidRDefault="00614BA4" w:rsidP="00614BA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 года до 5 лет – 1 процент</w:t>
      </w:r>
      <w:r w:rsidR="00442438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ежемесячного денежного содержания (заработной платы) муниципального служащего Волгограда, исчисляемого в порядке, установленном пунктом 2.3</w:t>
      </w: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28"/>
          <w:szCs w:val="28"/>
        </w:rPr>
        <w:t>настоящего раздела;</w:t>
      </w:r>
    </w:p>
    <w:p w:rsidR="00614BA4" w:rsidRDefault="00F11908" w:rsidP="00614BA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5 </w:t>
      </w:r>
      <w:r w:rsidR="00614BA4">
        <w:rPr>
          <w:color w:val="000000"/>
          <w:sz w:val="28"/>
          <w:szCs w:val="28"/>
        </w:rPr>
        <w:t>до 10 лет – 4 процент</w:t>
      </w:r>
      <w:r w:rsidR="00442438">
        <w:rPr>
          <w:color w:val="000000"/>
          <w:sz w:val="28"/>
          <w:szCs w:val="28"/>
        </w:rPr>
        <w:t>ов</w:t>
      </w:r>
      <w:r w:rsidR="00614BA4">
        <w:rPr>
          <w:color w:val="000000"/>
          <w:sz w:val="28"/>
          <w:szCs w:val="28"/>
        </w:rPr>
        <w:t xml:space="preserve"> ежемесячного денежного содержания (заработной платы) муниципального служащего Волгограда, исчисляемого в порядке, установленном пунктом 2.3</w:t>
      </w:r>
      <w:r w:rsidR="00614BA4">
        <w:rPr>
          <w:color w:val="000000"/>
          <w:sz w:val="28"/>
          <w:szCs w:val="28"/>
          <w:vertAlign w:val="superscript"/>
        </w:rPr>
        <w:t xml:space="preserve">1 </w:t>
      </w:r>
      <w:r w:rsidR="00614BA4">
        <w:rPr>
          <w:color w:val="000000"/>
          <w:sz w:val="28"/>
          <w:szCs w:val="28"/>
        </w:rPr>
        <w:t>настоящего раздела.</w:t>
      </w:r>
    </w:p>
    <w:p w:rsidR="00614BA4" w:rsidRDefault="00614BA4" w:rsidP="00614BA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лиц, уволенных с муниципальной службы Волгограда, замещавших должности муниципальной службы, относящиеся к высшей группе должностей, имеющих суммарную продолжительность замещения должностей муниципальной службы Волгограда менее 6 лет, размер пенсии за выслугу лет не может быть ниже:</w:t>
      </w:r>
    </w:p>
    <w:p w:rsidR="008047E6" w:rsidRDefault="008047E6" w:rsidP="00614BA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8047E6" w:rsidRDefault="008047E6" w:rsidP="00614BA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8047E6" w:rsidRDefault="008047E6" w:rsidP="00614BA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614BA4" w:rsidRDefault="00614BA4" w:rsidP="00614BA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до 1 года – 1 процент</w:t>
      </w:r>
      <w:r w:rsidR="00442438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ежемесячного денежного содержания (заработной платы) муниципального служащего Волгограда, исчисляемого в порядке, установленном пунктом 2.3</w:t>
      </w: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28"/>
          <w:szCs w:val="28"/>
        </w:rPr>
        <w:t>настоящего раздела;</w:t>
      </w:r>
    </w:p>
    <w:p w:rsidR="00614BA4" w:rsidRDefault="00614BA4" w:rsidP="00614BA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 года до 3 лет – 2 процент</w:t>
      </w:r>
      <w:r w:rsidR="0017683D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 xml:space="preserve"> ежемесячного денежного содержания (заработной платы) муниципального служащего Волгограда, исчисляемого в порядке, установленном пунктом 2.3</w:t>
      </w: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28"/>
          <w:szCs w:val="28"/>
        </w:rPr>
        <w:t>настоящего раздела;</w:t>
      </w:r>
    </w:p>
    <w:p w:rsidR="00614BA4" w:rsidRDefault="00614BA4" w:rsidP="00614BA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3 до 6 лет – 4 процент</w:t>
      </w:r>
      <w:r w:rsidR="00442438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 xml:space="preserve"> ежемесячного денежного содержания (заработной платы) муниципального служащего Волгограда, исчисляемого в порядке, установленном пунктом 2.3</w:t>
      </w: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28"/>
          <w:szCs w:val="28"/>
        </w:rPr>
        <w:t>настоящего раздела.».</w:t>
      </w:r>
    </w:p>
    <w:p w:rsidR="00614BA4" w:rsidRDefault="00614BA4" w:rsidP="00614BA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1.2.3. </w:t>
      </w:r>
      <w:r>
        <w:rPr>
          <w:color w:val="000000"/>
          <w:sz w:val="28"/>
          <w:szCs w:val="28"/>
        </w:rPr>
        <w:t>В пункте 3.1 раздела 3 слова «в виде ежемесячной муниципальной денежной выплаты» исключить.</w:t>
      </w:r>
    </w:p>
    <w:p w:rsidR="00614BA4" w:rsidRDefault="00614BA4" w:rsidP="00614BA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1.2.4. В разделе 5:</w:t>
      </w:r>
    </w:p>
    <w:p w:rsidR="00614BA4" w:rsidRDefault="00614BA4" w:rsidP="00614BA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1.2.4.1. В пункте 5.1:</w:t>
      </w:r>
    </w:p>
    <w:p w:rsidR="00614BA4" w:rsidRDefault="00614BA4" w:rsidP="00614BA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абзац тринадцатый изложить в следующей редакции:</w:t>
      </w:r>
    </w:p>
    <w:p w:rsidR="00614BA4" w:rsidRDefault="00614BA4" w:rsidP="00614BA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«справка о периодах замещения муниципальных должностей, периодах замещения должностей муниципальной службы и иных периодах службы (работы), оформленная согласно приложению 2 к настоящему Положению;»;</w:t>
      </w:r>
    </w:p>
    <w:p w:rsidR="00614BA4" w:rsidRDefault="00614BA4" w:rsidP="00614BA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дополнить новым абзацем девятнадцатым следующего содержания:</w:t>
      </w:r>
    </w:p>
    <w:p w:rsidR="00614BA4" w:rsidRDefault="00614BA4" w:rsidP="00614BA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«; согласие на обработку персональных данных по форме, размещенной в разделе «Документы» на странице уполномоченного структурного подразделения администрации Волгограда на официальном сайте администрации Волгограда http://www.volgadmin.ru».</w:t>
      </w:r>
    </w:p>
    <w:p w:rsidR="00614BA4" w:rsidRDefault="00614BA4" w:rsidP="00614BA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1.2.4.2. П</w:t>
      </w:r>
      <w:r w:rsidR="00442438">
        <w:rPr>
          <w:color w:val="000000"/>
          <w:sz w:val="28"/>
          <w:szCs w:val="28"/>
        </w:rPr>
        <w:t>одп</w:t>
      </w:r>
      <w:r>
        <w:rPr>
          <w:color w:val="000000"/>
          <w:sz w:val="28"/>
          <w:szCs w:val="28"/>
        </w:rPr>
        <w:t>ункт 5.2</w:t>
      </w:r>
      <w:r>
        <w:rPr>
          <w:color w:val="000000"/>
          <w:sz w:val="28"/>
          <w:szCs w:val="28"/>
          <w:vertAlign w:val="superscript"/>
        </w:rPr>
        <w:t>1</w:t>
      </w:r>
      <w:r>
        <w:rPr>
          <w:color w:val="000000"/>
          <w:sz w:val="28"/>
          <w:szCs w:val="28"/>
        </w:rPr>
        <w:t xml:space="preserve">.1.2 </w:t>
      </w:r>
      <w:r w:rsidR="00442438">
        <w:rPr>
          <w:color w:val="000000"/>
          <w:sz w:val="28"/>
          <w:szCs w:val="28"/>
        </w:rPr>
        <w:t>подпункта 5.2</w:t>
      </w:r>
      <w:r w:rsidR="00442438" w:rsidRPr="00442438">
        <w:rPr>
          <w:color w:val="000000"/>
          <w:sz w:val="28"/>
          <w:szCs w:val="28"/>
          <w:vertAlign w:val="superscript"/>
        </w:rPr>
        <w:t>1</w:t>
      </w:r>
      <w:r w:rsidR="00442438">
        <w:rPr>
          <w:color w:val="000000"/>
          <w:sz w:val="28"/>
          <w:szCs w:val="28"/>
        </w:rPr>
        <w:t>.1 пункта 5.2</w:t>
      </w:r>
      <w:r w:rsidR="0017683D">
        <w:rPr>
          <w:color w:val="000000"/>
          <w:sz w:val="28"/>
          <w:szCs w:val="28"/>
          <w:vertAlign w:val="superscript"/>
        </w:rPr>
        <w:t>1</w:t>
      </w:r>
      <w:r w:rsidR="00442438">
        <w:rPr>
          <w:color w:val="000000"/>
          <w:sz w:val="28"/>
          <w:szCs w:val="28"/>
        </w:rPr>
        <w:t xml:space="preserve"> </w:t>
      </w:r>
      <w:r w:rsidRPr="00442438">
        <w:rPr>
          <w:color w:val="000000"/>
          <w:sz w:val="28"/>
          <w:szCs w:val="28"/>
        </w:rPr>
        <w:t>изложить</w:t>
      </w:r>
      <w:r>
        <w:rPr>
          <w:color w:val="000000"/>
          <w:sz w:val="28"/>
          <w:szCs w:val="28"/>
        </w:rPr>
        <w:t xml:space="preserve"> в следующей редакции:</w:t>
      </w:r>
    </w:p>
    <w:p w:rsidR="00614BA4" w:rsidRDefault="00614BA4" w:rsidP="00614BA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«5.2</w:t>
      </w:r>
      <w:r>
        <w:rPr>
          <w:color w:val="000000"/>
          <w:sz w:val="28"/>
          <w:szCs w:val="28"/>
          <w:vertAlign w:val="superscript"/>
        </w:rPr>
        <w:t>1</w:t>
      </w:r>
      <w:r>
        <w:rPr>
          <w:color w:val="000000"/>
          <w:sz w:val="28"/>
          <w:szCs w:val="28"/>
        </w:rPr>
        <w:t>.1.2. Замещение заявителем муниципальной должности менее периода, предусмотренного абзацем первым пункта 1.1 раздела 1 настоящего Положения.».</w:t>
      </w:r>
    </w:p>
    <w:p w:rsidR="00614BA4" w:rsidRDefault="00614BA4" w:rsidP="00614BA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1.2.4.3. Пункт 5.2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 изложить в следующей редакции:</w:t>
      </w:r>
    </w:p>
    <w:p w:rsidR="00614BA4" w:rsidRDefault="00614BA4" w:rsidP="00614BA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«5.2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>. Пенсия за выслугу лет не назначается лицам, замещавшим муниципальные должности Волгограда, должности муниципальной службы Волгограда, и лицам, замещавшим должности в местных органах государственной власти и управления Волгограда, имеющим или имевшим судимость за совершение преступлений против государственной власти, интересов государственной службы и службы в органах местного самоуправления при исполнении должностных обязанностей.».</w:t>
      </w:r>
    </w:p>
    <w:p w:rsidR="00614BA4" w:rsidRDefault="00614BA4" w:rsidP="00614BA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1.2.5. Раздел 6 дополнить пунктом 6.1</w:t>
      </w: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28"/>
          <w:szCs w:val="28"/>
        </w:rPr>
        <w:t>следующего содержания:</w:t>
      </w:r>
    </w:p>
    <w:p w:rsidR="00614BA4" w:rsidRDefault="00614BA4" w:rsidP="00614BA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«6.1</w:t>
      </w:r>
      <w:r>
        <w:rPr>
          <w:color w:val="000000"/>
          <w:sz w:val="28"/>
          <w:szCs w:val="28"/>
          <w:vertAlign w:val="superscript"/>
        </w:rPr>
        <w:t>1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vertAlign w:val="superscript"/>
        </w:rPr>
        <w:t xml:space="preserve"> </w:t>
      </w:r>
      <w:r>
        <w:rPr>
          <w:color w:val="000000"/>
          <w:sz w:val="28"/>
          <w:szCs w:val="28"/>
        </w:rPr>
        <w:t>Информация о наличии оснований для перерасчет</w:t>
      </w:r>
      <w:r w:rsidR="00A0015A">
        <w:rPr>
          <w:color w:val="000000"/>
          <w:sz w:val="28"/>
          <w:szCs w:val="28"/>
        </w:rPr>
        <w:t>а размера пенсии за выслугу лет</w:t>
      </w:r>
      <w:r>
        <w:rPr>
          <w:color w:val="000000"/>
          <w:sz w:val="28"/>
          <w:szCs w:val="28"/>
        </w:rPr>
        <w:t xml:space="preserve"> в случаях, предусмотренных абзацами шестым, седьмым </w:t>
      </w:r>
      <w:r w:rsidR="00F12BB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пункта 6.1 настоящего раздела, запрашивается уполномоченным структурным подразделением администрации Волгограда в соответствующих органах местного самоуправления ежеквартально. Лица, получающие пенсию за выслугу лет, вправе самостоятельно представить в уполномоченное структурное подразделение администрации Волгограда указанную информацию.».</w:t>
      </w:r>
    </w:p>
    <w:p w:rsidR="00614BA4" w:rsidRDefault="00614BA4" w:rsidP="00614BA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1.2.6. В </w:t>
      </w:r>
      <w:r w:rsidR="0020036A" w:rsidRPr="00F11908">
        <w:rPr>
          <w:sz w:val="28"/>
          <w:szCs w:val="28"/>
        </w:rPr>
        <w:t xml:space="preserve">заявлении </w:t>
      </w:r>
      <w:r w:rsidR="00C908C3" w:rsidRPr="00F11908">
        <w:rPr>
          <w:sz w:val="28"/>
          <w:szCs w:val="28"/>
        </w:rPr>
        <w:t>п</w:t>
      </w:r>
      <w:r>
        <w:rPr>
          <w:sz w:val="28"/>
          <w:szCs w:val="28"/>
        </w:rPr>
        <w:t>риложени</w:t>
      </w:r>
      <w:r w:rsidR="0020036A" w:rsidRPr="00F11908">
        <w:rPr>
          <w:sz w:val="28"/>
          <w:szCs w:val="28"/>
        </w:rPr>
        <w:t>я</w:t>
      </w:r>
      <w:r>
        <w:rPr>
          <w:sz w:val="28"/>
          <w:szCs w:val="28"/>
        </w:rPr>
        <w:t xml:space="preserve"> 1: </w:t>
      </w:r>
    </w:p>
    <w:p w:rsidR="00614BA4" w:rsidRDefault="00614BA4" w:rsidP="00614BA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1.2.6.1. Абзац девятый изложить в следующей редакции:</w:t>
      </w:r>
    </w:p>
    <w:p w:rsidR="00614BA4" w:rsidRDefault="00614BA4" w:rsidP="00614BA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«справка о периодах замещения муниципальных должностей, периодах замещения должностей муниципальной службы и иных периодах службы (работы);».</w:t>
      </w:r>
    </w:p>
    <w:p w:rsidR="00614BA4" w:rsidRDefault="00A0015A" w:rsidP="00614BA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1.2.6.2. Абзац</w:t>
      </w:r>
      <w:r w:rsidR="00614BA4">
        <w:rPr>
          <w:color w:val="000000"/>
          <w:sz w:val="28"/>
          <w:szCs w:val="28"/>
        </w:rPr>
        <w:t xml:space="preserve"> четырнадцатый изложить в следующей редакции:</w:t>
      </w:r>
    </w:p>
    <w:p w:rsidR="00614BA4" w:rsidRDefault="00614BA4" w:rsidP="00614BA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«; согласие на обработку персональных данных».</w:t>
      </w:r>
    </w:p>
    <w:p w:rsidR="00614BA4" w:rsidRDefault="00614BA4" w:rsidP="00614BA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1.2.6.3. Абзацы пятнадцатый – двадцать третий признать утратившими силу.</w:t>
      </w:r>
    </w:p>
    <w:p w:rsidR="00614BA4" w:rsidRDefault="00614BA4" w:rsidP="00614BA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1.2.7. Приложения 2 – 4 изложить в редакции согласно приложениям 1 – 3 к настоящему решению.</w:t>
      </w:r>
    </w:p>
    <w:p w:rsidR="00614BA4" w:rsidRDefault="00614BA4" w:rsidP="00614BA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1.2.8.</w:t>
      </w:r>
      <w:r>
        <w:t xml:space="preserve"> </w:t>
      </w:r>
      <w:r>
        <w:rPr>
          <w:color w:val="000000"/>
          <w:sz w:val="28"/>
          <w:szCs w:val="28"/>
        </w:rPr>
        <w:t>Абзац четвертый приложения 5 изложить в следующей редакции:</w:t>
      </w:r>
    </w:p>
    <w:p w:rsidR="00614BA4" w:rsidRDefault="00614BA4" w:rsidP="00614BA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«Стаж муниципальной службы _____________________________ лет.»</w:t>
      </w:r>
      <w:r w:rsidR="00A0015A">
        <w:rPr>
          <w:color w:val="000000"/>
          <w:sz w:val="28"/>
          <w:szCs w:val="28"/>
        </w:rPr>
        <w:t>.</w:t>
      </w:r>
    </w:p>
    <w:p w:rsidR="00614BA4" w:rsidRDefault="00614BA4" w:rsidP="00614BA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1.2.9. Приложение 11 изложить в редакции согласно приложению 4 к настоящему решению.</w:t>
      </w:r>
    </w:p>
    <w:p w:rsidR="00614BA4" w:rsidRDefault="00614BA4" w:rsidP="00614BA4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опубликования. Положения настоящего решения не имеют обратной силы и применяются в отношении лиц, уволенных (освобожденных) с выборных и иных муниципальных должностей Волгограда, должностей муниципальной службы Волгограда после вступления в силу настоящего решения.</w:t>
      </w:r>
    </w:p>
    <w:p w:rsidR="00614BA4" w:rsidRDefault="00614BA4" w:rsidP="00614BA4">
      <w:pPr>
        <w:ind w:firstLine="708"/>
        <w:jc w:val="both"/>
        <w:rPr>
          <w:sz w:val="28"/>
          <w:szCs w:val="28"/>
        </w:rPr>
      </w:pPr>
    </w:p>
    <w:p w:rsidR="002D63CD" w:rsidRDefault="002D63CD" w:rsidP="00614BA4">
      <w:pPr>
        <w:ind w:firstLine="708"/>
        <w:jc w:val="both"/>
        <w:rPr>
          <w:sz w:val="28"/>
          <w:szCs w:val="28"/>
        </w:rPr>
      </w:pPr>
    </w:p>
    <w:p w:rsidR="002D63CD" w:rsidRDefault="002D63CD" w:rsidP="00614BA4">
      <w:pPr>
        <w:ind w:firstLine="708"/>
        <w:jc w:val="both"/>
        <w:rPr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785"/>
        <w:gridCol w:w="4786"/>
      </w:tblGrid>
      <w:tr w:rsidR="00614BA4" w:rsidTr="002D63CD">
        <w:trPr>
          <w:jc w:val="right"/>
        </w:trPr>
        <w:tc>
          <w:tcPr>
            <w:tcW w:w="4785" w:type="dxa"/>
          </w:tcPr>
          <w:p w:rsidR="00614BA4" w:rsidRDefault="00614BA4" w:rsidP="002D63CD">
            <w:pPr>
              <w:ind w:left="-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614BA4" w:rsidRDefault="00614BA4" w:rsidP="002D63CD">
            <w:pPr>
              <w:ind w:left="-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614BA4" w:rsidRDefault="00614BA4" w:rsidP="002D63CD">
            <w:pPr>
              <w:ind w:left="-142"/>
              <w:rPr>
                <w:sz w:val="28"/>
                <w:szCs w:val="28"/>
              </w:rPr>
            </w:pPr>
          </w:p>
          <w:p w:rsidR="00614BA4" w:rsidRDefault="00614BA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4786" w:type="dxa"/>
          </w:tcPr>
          <w:p w:rsidR="00614BA4" w:rsidRDefault="00F11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полномочия </w:t>
            </w:r>
            <w:r>
              <w:rPr>
                <w:sz w:val="28"/>
                <w:szCs w:val="28"/>
              </w:rPr>
              <w:br/>
              <w:t>г</w:t>
            </w:r>
            <w:r w:rsidR="00614BA4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614BA4">
              <w:rPr>
                <w:sz w:val="28"/>
                <w:szCs w:val="28"/>
              </w:rPr>
              <w:t xml:space="preserve"> Волгограда</w:t>
            </w:r>
          </w:p>
          <w:p w:rsidR="00614BA4" w:rsidRDefault="00614BA4">
            <w:pPr>
              <w:jc w:val="both"/>
              <w:rPr>
                <w:sz w:val="28"/>
                <w:szCs w:val="28"/>
              </w:rPr>
            </w:pPr>
          </w:p>
          <w:p w:rsidR="00614BA4" w:rsidRDefault="00A0015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И.С.Пешкова</w:t>
            </w:r>
          </w:p>
        </w:tc>
      </w:tr>
    </w:tbl>
    <w:p w:rsidR="005F5EAC" w:rsidRDefault="005F5EAC" w:rsidP="00B906B9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5F5EAC" w:rsidSect="00442438">
      <w:headerReference w:type="even" r:id="rId11"/>
      <w:headerReference w:type="default" r:id="rId12"/>
      <w:headerReference w:type="first" r:id="rId13"/>
      <w:pgSz w:w="11907" w:h="16840" w:code="9"/>
      <w:pgMar w:top="1134" w:right="567" w:bottom="79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72E" w:rsidRDefault="00CB172E">
      <w:r>
        <w:separator/>
      </w:r>
    </w:p>
  </w:endnote>
  <w:endnote w:type="continuationSeparator" w:id="0">
    <w:p w:rsidR="00CB172E" w:rsidRDefault="00CB1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72E" w:rsidRDefault="00CB172E">
      <w:r>
        <w:separator/>
      </w:r>
    </w:p>
  </w:footnote>
  <w:footnote w:type="continuationSeparator" w:id="0">
    <w:p w:rsidR="00CB172E" w:rsidRDefault="00CB17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6B9">
          <w:rPr>
            <w:noProof/>
          </w:rPr>
          <w:t>6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81970902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7683D"/>
    <w:rsid w:val="00186D25"/>
    <w:rsid w:val="001D7F9D"/>
    <w:rsid w:val="0020036A"/>
    <w:rsid w:val="00200F1E"/>
    <w:rsid w:val="002259A5"/>
    <w:rsid w:val="002429A1"/>
    <w:rsid w:val="00286049"/>
    <w:rsid w:val="002A45FA"/>
    <w:rsid w:val="002B5A3D"/>
    <w:rsid w:val="002D63C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42438"/>
    <w:rsid w:val="00482CCD"/>
    <w:rsid w:val="00492C03"/>
    <w:rsid w:val="004B0A36"/>
    <w:rsid w:val="004D75D6"/>
    <w:rsid w:val="004E1268"/>
    <w:rsid w:val="00514E4C"/>
    <w:rsid w:val="005275C9"/>
    <w:rsid w:val="00556EF0"/>
    <w:rsid w:val="00563AFA"/>
    <w:rsid w:val="00564B0A"/>
    <w:rsid w:val="005845CE"/>
    <w:rsid w:val="0058677E"/>
    <w:rsid w:val="005B43EB"/>
    <w:rsid w:val="005E5400"/>
    <w:rsid w:val="005F5EAC"/>
    <w:rsid w:val="00614BA4"/>
    <w:rsid w:val="0063023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047E6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015A"/>
    <w:rsid w:val="00A07440"/>
    <w:rsid w:val="00A25AC1"/>
    <w:rsid w:val="00AD47C9"/>
    <w:rsid w:val="00AE6D24"/>
    <w:rsid w:val="00B537FA"/>
    <w:rsid w:val="00B86D39"/>
    <w:rsid w:val="00B906B9"/>
    <w:rsid w:val="00BB75F2"/>
    <w:rsid w:val="00BD548A"/>
    <w:rsid w:val="00C53FF7"/>
    <w:rsid w:val="00C7414B"/>
    <w:rsid w:val="00C85A85"/>
    <w:rsid w:val="00C908C3"/>
    <w:rsid w:val="00CB172E"/>
    <w:rsid w:val="00CD3203"/>
    <w:rsid w:val="00D0358D"/>
    <w:rsid w:val="00D65A16"/>
    <w:rsid w:val="00D803D2"/>
    <w:rsid w:val="00D952CD"/>
    <w:rsid w:val="00DA6C47"/>
    <w:rsid w:val="00DE6DE0"/>
    <w:rsid w:val="00DF664F"/>
    <w:rsid w:val="00E268E5"/>
    <w:rsid w:val="00E35F2E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11908"/>
    <w:rsid w:val="00F12BB0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6C85DDD-0A84-4636-941B-F257CDB4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semiHidden/>
    <w:unhideWhenUsed/>
    <w:rsid w:val="00614B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9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3524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s.cntd.ru/document/4990674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480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34D51A7-62D3-4309-A56A-A47844801A8A}"/>
</file>

<file path=customXml/itemProps2.xml><?xml version="1.0" encoding="utf-8"?>
<ds:datastoreItem xmlns:ds="http://schemas.openxmlformats.org/officeDocument/2006/customXml" ds:itemID="{8CE41847-CDBA-42D8-A555-E59CD7A686E6}"/>
</file>

<file path=customXml/itemProps3.xml><?xml version="1.0" encoding="utf-8"?>
<ds:datastoreItem xmlns:ds="http://schemas.openxmlformats.org/officeDocument/2006/customXml" ds:itemID="{2FDAA579-8106-4F44-A092-B7B5B8F35024}"/>
</file>

<file path=customXml/itemProps4.xml><?xml version="1.0" encoding="utf-8"?>
<ds:datastoreItem xmlns:ds="http://schemas.openxmlformats.org/officeDocument/2006/customXml" ds:itemID="{206921CE-A415-47A9-BAD6-CABDD40E9D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2501</Words>
  <Characters>14257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13</cp:revision>
  <cp:lastPrinted>2025-09-17T12:27:00Z</cp:lastPrinted>
  <dcterms:created xsi:type="dcterms:W3CDTF">2025-09-11T11:22:00Z</dcterms:created>
  <dcterms:modified xsi:type="dcterms:W3CDTF">2025-09-18T10:57:00Z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